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E5591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bookmarkStart w:id="0" w:name="sub_1000"/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>РОССИЙСКАЯ ФЕДЕРАЦИЯ</w:t>
      </w:r>
    </w:p>
    <w:p w14:paraId="0C155A05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>Калининградская область</w:t>
      </w:r>
    </w:p>
    <w:p w14:paraId="2A2B2A17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14:paraId="54FA77A4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>«Светлогорский городской округ»</w:t>
      </w:r>
    </w:p>
    <w:p w14:paraId="720C9B0A" w14:textId="3495C581" w:rsidR="00A14703" w:rsidRDefault="00A14703" w:rsidP="00A1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C6C073" w14:textId="77777777" w:rsidR="009C18D3" w:rsidRPr="00644C66" w:rsidRDefault="009C18D3" w:rsidP="00A1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B4987" w14:textId="6FA55D26" w:rsidR="00A14703" w:rsidRPr="009C18D3" w:rsidRDefault="00A14703" w:rsidP="009C1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ПОСТАНОВЛЕНИЕ</w:t>
      </w:r>
    </w:p>
    <w:p w14:paraId="41808653" w14:textId="3D16D1C6" w:rsidR="00A14703" w:rsidRPr="00772092" w:rsidRDefault="00D2340C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760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460D5C" w:rsidRPr="007720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094F" w:rsidRPr="0077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B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55094F" w:rsidRPr="0077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F6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F1E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F2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D5C" w:rsidRPr="007720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№</w:t>
      </w:r>
      <w:r w:rsidR="00EB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121</w:t>
      </w:r>
    </w:p>
    <w:p w14:paraId="013D43DC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10818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73804AE5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«Светлогорский городской округ» </w:t>
      </w:r>
    </w:p>
    <w:p w14:paraId="1BC63827" w14:textId="763931D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12 марта 2019 года № 217 «Об утверждении муниципальной программы «Обеспечение жильем молодых семей»</w:t>
      </w:r>
    </w:p>
    <w:p w14:paraId="1E650344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B0C0A" w14:textId="77777777" w:rsidR="00A14703" w:rsidRPr="00273B38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4B6C94" w:rsidRPr="004B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целях актуализации показателей муниципальной </w:t>
      </w:r>
      <w:proofErr w:type="gramStart"/>
      <w:r w:rsidR="004B6C94" w:rsidRPr="004B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программы  </w:t>
      </w:r>
      <w:r w:rsidR="004B6C94" w:rsidRPr="004B6C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4B6C94" w:rsidRPr="004B6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 молодых семей»</w:t>
      </w:r>
      <w:r w:rsidR="004B6C9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«Светлогорский городской округ»</w:t>
      </w:r>
    </w:p>
    <w:p w14:paraId="0849A84A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8C911F" w14:textId="57082163" w:rsidR="00A14703" w:rsidRDefault="00A14703" w:rsidP="009C18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14:paraId="6DF5C826" w14:textId="77777777" w:rsidR="009C18D3" w:rsidRPr="00644C66" w:rsidRDefault="009C18D3" w:rsidP="009C18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A82B48" w14:textId="55C3BDED" w:rsidR="00A14703" w:rsidRPr="002E0C37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9C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9C18D3"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жильем моло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дых семей</w:t>
      </w:r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утвержденную постановлением администрации муниципального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«Светлогорский городской округ» от 12.03.2019 года № 217</w:t>
      </w:r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14:paraId="4191148A" w14:textId="23F54858" w:rsidR="00A14703" w:rsidRDefault="00273B38" w:rsidP="00273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703" w:rsidRPr="0092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C18D3" w:rsidRPr="00921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1</w:t>
      </w:r>
      <w:r w:rsidR="00A14703" w:rsidRPr="0092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«Паспорт Прог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раммы» в графе «</w:t>
      </w:r>
      <w:r w:rsidR="00A14703"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финансового обеспечения 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4703"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A14703" w:rsidRPr="0092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14703"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социальных выплат 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ведомственной целевой программы</w:t>
      </w:r>
      <w:r w:rsidR="00A14703"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</w:t>
      </w:r>
      <w:r w:rsid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строку «</w:t>
      </w:r>
      <w:r w:rsidR="009C18D3" w:rsidRPr="009C18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бюджет: в 202</w:t>
      </w:r>
      <w:r w:rsidR="00D234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18D3" w:rsidRPr="009C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7F1E8E">
        <w:rPr>
          <w:rFonts w:ascii="Times New Roman" w:eastAsia="Times New Roman" w:hAnsi="Times New Roman" w:cs="Times New Roman"/>
          <w:sz w:val="28"/>
          <w:szCs w:val="28"/>
          <w:lang w:eastAsia="ru-RU"/>
        </w:rPr>
        <w:t>3156,</w:t>
      </w:r>
      <w:proofErr w:type="gramStart"/>
      <w:r w:rsidR="007F1E8E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D2340C" w:rsidRPr="00D2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8D3" w:rsidRPr="009C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proofErr w:type="gramEnd"/>
      <w:r w:rsidR="009C18D3" w:rsidRPr="009C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«</w:t>
      </w:r>
      <w:r w:rsidR="007F7DE8" w:rsidRP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бюджет: в 202</w:t>
      </w:r>
      <w:r w:rsidR="00D234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7F1E8E">
        <w:rPr>
          <w:rFonts w:ascii="Times New Roman" w:eastAsia="Times New Roman" w:hAnsi="Times New Roman" w:cs="Times New Roman"/>
          <w:sz w:val="28"/>
          <w:szCs w:val="28"/>
          <w:lang w:eastAsia="ru-RU"/>
        </w:rPr>
        <w:t>428,4</w:t>
      </w:r>
      <w:r w:rsidR="007F7DE8" w:rsidRP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18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1A63D4" w14:textId="0C96851F" w:rsidR="009C18D3" w:rsidRDefault="009C18D3" w:rsidP="00273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9C18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8 «Сведения о целевых показателях (индикаторах) достижения целей муниципальной программы» изложить в редакции согласно приложению № 1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CDD27D" w14:textId="4238BA12" w:rsidR="00A14703" w:rsidRPr="00644C66" w:rsidRDefault="009C18D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«Сведения о планируемых объемах расходов на реализацию муниципальной программы» изложить </w:t>
      </w: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постановлению.</w:t>
      </w:r>
    </w:p>
    <w:p w14:paraId="7410F5E0" w14:textId="77777777" w:rsidR="00A14703" w:rsidRPr="00644C66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4C6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настоящее постановление в газете «Вестник Светлогорска» и разместить в информационно-телекоммуникационной сети интернет на сайте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svetlogorsk</w:t>
      </w:r>
      <w:proofErr w:type="spellEnd"/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B584F1" w14:textId="77777777" w:rsidR="00A14703" w:rsidRPr="00644C66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администрации муниципального образования «Светлогорский городской округ» Т.Н. </w:t>
      </w:r>
      <w:proofErr w:type="spellStart"/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</w:t>
      </w:r>
      <w:proofErr w:type="spellEnd"/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B9E10C" w14:textId="00AA774C" w:rsidR="00A14703" w:rsidRPr="00644C66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</w:t>
      </w:r>
      <w:r w:rsidR="008756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7B1090"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14:paraId="773E1D7A" w14:textId="090C5D4F" w:rsidR="00A14703" w:rsidRDefault="00A14703" w:rsidP="009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A644AC9" w14:textId="77777777" w:rsidR="009C18D3" w:rsidRPr="00644C66" w:rsidRDefault="009C18D3" w:rsidP="009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FDB893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349E9E91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4435FF3C" w14:textId="3A7D9D12" w:rsidR="00460D5C" w:rsidRPr="00460D5C" w:rsidRDefault="00A14703" w:rsidP="00460D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  <w:sectPr w:rsidR="00460D5C" w:rsidRPr="00460D5C" w:rsidSect="006A396A">
          <w:pgSz w:w="11906" w:h="16838"/>
          <w:pgMar w:top="567" w:right="709" w:bottom="709" w:left="1418" w:header="426" w:footer="709" w:gutter="0"/>
          <w:cols w:space="708"/>
          <w:docGrid w:linePitch="360"/>
        </w:sect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«Светлогорский городской </w:t>
      </w:r>
      <w:proofErr w:type="gramStart"/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округ»   </w:t>
      </w:r>
      <w:proofErr w:type="gramEnd"/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В.В. Бондаренко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49D1455D" w14:textId="77777777" w:rsidR="00332557" w:rsidRDefault="00332557" w:rsidP="00332557">
      <w:pPr>
        <w:widowControl w:val="0"/>
        <w:tabs>
          <w:tab w:val="left" w:pos="12616"/>
        </w:tabs>
        <w:autoSpaceDE w:val="0"/>
        <w:autoSpaceDN w:val="0"/>
        <w:spacing w:after="0" w:line="240" w:lineRule="auto"/>
        <w:ind w:left="11199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_Hlk43210511"/>
      <w:bookmarkEnd w:id="0"/>
      <w:r w:rsidRPr="00644C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иложение № 1 к постановлению </w:t>
      </w:r>
    </w:p>
    <w:p w14:paraId="7C5ED2FA" w14:textId="65F65607" w:rsidR="00332557" w:rsidRDefault="00332557" w:rsidP="00332557">
      <w:pPr>
        <w:widowControl w:val="0"/>
        <w:tabs>
          <w:tab w:val="left" w:pos="12616"/>
        </w:tabs>
        <w:autoSpaceDE w:val="0"/>
        <w:autoSpaceDN w:val="0"/>
        <w:spacing w:after="0" w:line="240" w:lineRule="auto"/>
        <w:ind w:left="11199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 </w:t>
      </w:r>
      <w:r w:rsidR="00F23F6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="00EB76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07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 </w:t>
      </w:r>
      <w:r w:rsidR="00EB76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февраля</w:t>
      </w:r>
      <w:r w:rsidR="00B5792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F23F6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202</w:t>
      </w:r>
      <w:r w:rsidR="005E5B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="00A771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№ </w:t>
      </w:r>
      <w:r w:rsidR="00EB76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121</w:t>
      </w:r>
    </w:p>
    <w:bookmarkEnd w:id="1"/>
    <w:p w14:paraId="5CD0CAFD" w14:textId="77777777" w:rsidR="00332557" w:rsidRPr="00644C66" w:rsidRDefault="00332557" w:rsidP="00332557">
      <w:pPr>
        <w:widowControl w:val="0"/>
        <w:autoSpaceDE w:val="0"/>
        <w:autoSpaceDN w:val="0"/>
        <w:spacing w:after="0" w:line="240" w:lineRule="auto"/>
        <w:ind w:left="11624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05168039" w14:textId="77777777" w:rsidR="006A396A" w:rsidRDefault="006A396A" w:rsidP="0033255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0823A7" w14:textId="4FBF9DD3" w:rsidR="00332557" w:rsidRPr="007A1495" w:rsidRDefault="00332557" w:rsidP="0033255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A1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</w:t>
      </w:r>
    </w:p>
    <w:p w14:paraId="404C8C0B" w14:textId="77777777" w:rsidR="00332557" w:rsidRPr="007A1495" w:rsidRDefault="00332557" w:rsidP="003325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целевых показателях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индикаторах) достижения целей муниципальной программы</w:t>
      </w:r>
    </w:p>
    <w:p w14:paraId="53A55BAF" w14:textId="77777777" w:rsidR="00332557" w:rsidRPr="007A1495" w:rsidRDefault="00332557" w:rsidP="0033255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54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039"/>
        <w:gridCol w:w="1842"/>
        <w:gridCol w:w="678"/>
        <w:gridCol w:w="992"/>
        <w:gridCol w:w="992"/>
        <w:gridCol w:w="992"/>
        <w:gridCol w:w="993"/>
        <w:gridCol w:w="992"/>
        <w:gridCol w:w="992"/>
        <w:gridCol w:w="992"/>
        <w:gridCol w:w="993"/>
        <w:gridCol w:w="2414"/>
      </w:tblGrid>
      <w:tr w:rsidR="00332557" w:rsidRPr="007A1495" w14:paraId="5F510698" w14:textId="77777777" w:rsidTr="005C2F50">
        <w:trPr>
          <w:trHeight w:val="1072"/>
        </w:trPr>
        <w:tc>
          <w:tcPr>
            <w:tcW w:w="514" w:type="dxa"/>
            <w:vMerge w:val="restart"/>
            <w:shd w:val="clear" w:color="auto" w:fill="auto"/>
            <w:hideMark/>
          </w:tcPr>
          <w:p w14:paraId="09BB32AD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39" w:type="dxa"/>
            <w:vMerge w:val="restart"/>
            <w:shd w:val="clear" w:color="auto" w:fill="auto"/>
            <w:hideMark/>
          </w:tcPr>
          <w:p w14:paraId="6D93D21D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цели, задачи, основного (отдельного)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5AF0965F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678" w:type="dxa"/>
            <w:vMerge w:val="restart"/>
            <w:shd w:val="clear" w:color="auto" w:fill="auto"/>
            <w:hideMark/>
          </w:tcPr>
          <w:p w14:paraId="5AC5B3D2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938" w:type="dxa"/>
            <w:gridSpan w:val="8"/>
            <w:shd w:val="clear" w:color="auto" w:fill="auto"/>
            <w:hideMark/>
          </w:tcPr>
          <w:p w14:paraId="6D905C0C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  <w:tc>
          <w:tcPr>
            <w:tcW w:w="2409" w:type="dxa"/>
            <w:shd w:val="clear" w:color="auto" w:fill="auto"/>
            <w:hideMark/>
          </w:tcPr>
          <w:p w14:paraId="5628339E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 МП</w:t>
            </w:r>
          </w:p>
        </w:tc>
      </w:tr>
      <w:tr w:rsidR="00332557" w:rsidRPr="007A1495" w14:paraId="11043885" w14:textId="77777777" w:rsidTr="005C2F50">
        <w:trPr>
          <w:trHeight w:val="564"/>
        </w:trPr>
        <w:tc>
          <w:tcPr>
            <w:tcW w:w="514" w:type="dxa"/>
            <w:vMerge/>
            <w:vAlign w:val="center"/>
            <w:hideMark/>
          </w:tcPr>
          <w:p w14:paraId="4276D906" w14:textId="77777777" w:rsidR="00332557" w:rsidRPr="007A1495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vAlign w:val="center"/>
            <w:hideMark/>
          </w:tcPr>
          <w:p w14:paraId="647092EB" w14:textId="77777777" w:rsidR="00332557" w:rsidRPr="007A1495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DC1361C" w14:textId="77777777" w:rsidR="00332557" w:rsidRPr="007A1495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14:paraId="0845A9DD" w14:textId="77777777" w:rsidR="00332557" w:rsidRPr="007A1495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3924704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  <w:p w14:paraId="4DBB6C73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2A3C4554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  <w:p w14:paraId="653C8147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992" w:type="dxa"/>
            <w:shd w:val="clear" w:color="auto" w:fill="auto"/>
            <w:hideMark/>
          </w:tcPr>
          <w:p w14:paraId="5D3871DC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  <w:p w14:paraId="5974E26E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3" w:type="dxa"/>
            <w:shd w:val="clear" w:color="auto" w:fill="auto"/>
            <w:hideMark/>
          </w:tcPr>
          <w:p w14:paraId="741F8A2C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7904AF9E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2" w:type="dxa"/>
            <w:shd w:val="clear" w:color="auto" w:fill="auto"/>
            <w:hideMark/>
          </w:tcPr>
          <w:p w14:paraId="43D2477F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750D99CB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2" w:type="dxa"/>
          </w:tcPr>
          <w:p w14:paraId="25D1E59A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00620B4F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2" w:type="dxa"/>
          </w:tcPr>
          <w:p w14:paraId="4C587851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790C921E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3" w:type="dxa"/>
          </w:tcPr>
          <w:p w14:paraId="724E7731" w14:textId="77777777" w:rsidR="00332557" w:rsidRPr="00033620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  <w:p w14:paraId="473F7B07" w14:textId="77777777" w:rsidR="00332557" w:rsidRPr="007A1495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2409" w:type="dxa"/>
            <w:vAlign w:val="center"/>
            <w:hideMark/>
          </w:tcPr>
          <w:p w14:paraId="695F887E" w14:textId="77777777" w:rsidR="00332557" w:rsidRPr="007A1495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557" w:rsidRPr="007A1495" w14:paraId="2528C20F" w14:textId="77777777" w:rsidTr="005C2F50">
        <w:trPr>
          <w:trHeight w:val="420"/>
        </w:trPr>
        <w:tc>
          <w:tcPr>
            <w:tcW w:w="514" w:type="dxa"/>
            <w:shd w:val="clear" w:color="auto" w:fill="auto"/>
            <w:hideMark/>
          </w:tcPr>
          <w:p w14:paraId="69F90B9F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9" w:type="dxa"/>
            <w:shd w:val="clear" w:color="auto" w:fill="auto"/>
            <w:hideMark/>
          </w:tcPr>
          <w:p w14:paraId="123FD3A4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hideMark/>
          </w:tcPr>
          <w:p w14:paraId="35A6FE3D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" w:type="dxa"/>
            <w:shd w:val="clear" w:color="auto" w:fill="auto"/>
            <w:hideMark/>
          </w:tcPr>
          <w:p w14:paraId="627444D2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14:paraId="21812440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14:paraId="72587DAB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14:paraId="47DA01D5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hideMark/>
          </w:tcPr>
          <w:p w14:paraId="118513D6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14:paraId="3956A8D9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14:paraId="4C9857D6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14:paraId="0B6E7FC4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14:paraId="29283F92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shd w:val="clear" w:color="auto" w:fill="auto"/>
            <w:hideMark/>
          </w:tcPr>
          <w:p w14:paraId="081B94D1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32557" w:rsidRPr="007A1495" w14:paraId="5E76BAA0" w14:textId="77777777" w:rsidTr="005C2F50">
        <w:trPr>
          <w:trHeight w:val="300"/>
        </w:trPr>
        <w:tc>
          <w:tcPr>
            <w:tcW w:w="514" w:type="dxa"/>
            <w:shd w:val="clear" w:color="auto" w:fill="auto"/>
            <w:hideMark/>
          </w:tcPr>
          <w:p w14:paraId="27A992C4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9" w:type="dxa"/>
          </w:tcPr>
          <w:p w14:paraId="2F703076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2" w:type="dxa"/>
            <w:gridSpan w:val="11"/>
          </w:tcPr>
          <w:p w14:paraId="7DFFEEBD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жильем молодых семей»  </w:t>
            </w:r>
          </w:p>
        </w:tc>
      </w:tr>
      <w:tr w:rsidR="00332557" w:rsidRPr="007A1495" w14:paraId="60DBDD97" w14:textId="77777777" w:rsidTr="005C2F50">
        <w:trPr>
          <w:trHeight w:val="3646"/>
        </w:trPr>
        <w:tc>
          <w:tcPr>
            <w:tcW w:w="514" w:type="dxa"/>
            <w:shd w:val="clear" w:color="auto" w:fill="auto"/>
          </w:tcPr>
          <w:p w14:paraId="0BE2709B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9" w:type="dxa"/>
            <w:shd w:val="clear" w:color="auto" w:fill="auto"/>
          </w:tcPr>
          <w:p w14:paraId="0906B40B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государственная поддержка в решении жилищной проблемы молодых семей, признанных в установленном порядке нуждающимися в улучшении жилищных условий</w:t>
            </w:r>
          </w:p>
          <w:p w14:paraId="6135B348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642BAE37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Доля молодых семей, получивших социальную выплату за счет средств местного бюджета, в общем количестве молодых семей, нуждающихся в улучшении жилищных условий</w:t>
            </w:r>
          </w:p>
          <w:p w14:paraId="7AC764BF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shd w:val="clear" w:color="auto" w:fill="auto"/>
          </w:tcPr>
          <w:p w14:paraId="4E70DB63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A9D434C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E2BAEBF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  <w:p w14:paraId="4CDBC40E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5FD31CB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6BF104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0A101A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992" w:type="dxa"/>
            <w:shd w:val="clear" w:color="auto" w:fill="auto"/>
          </w:tcPr>
          <w:p w14:paraId="6A1893C7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EA2D6E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DDC3A1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992" w:type="dxa"/>
            <w:shd w:val="clear" w:color="auto" w:fill="auto"/>
          </w:tcPr>
          <w:p w14:paraId="63A6DC31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5A2270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E7E5FA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26E5FA4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57FCC9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895534" w14:textId="761FE5F3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8968FD8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193726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6572F1" w14:textId="56953E7D" w:rsidR="00332557" w:rsidRPr="00774C68" w:rsidRDefault="005E5BC4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332557"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</w:tcPr>
          <w:p w14:paraId="63F73BA0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B74C2F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F25F7E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2" w:type="dxa"/>
          </w:tcPr>
          <w:p w14:paraId="05465C5D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520B5D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8AD5BD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3" w:type="dxa"/>
          </w:tcPr>
          <w:p w14:paraId="66367D50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72551B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37CDFD" w14:textId="77777777" w:rsidR="00332557" w:rsidRPr="00F91F1F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409" w:type="dxa"/>
            <w:shd w:val="clear" w:color="auto" w:fill="auto"/>
          </w:tcPr>
          <w:p w14:paraId="4BE6534D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социальной защиты населения Светлогорского городского округа» </w:t>
            </w:r>
          </w:p>
          <w:p w14:paraId="5E169C7E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7E80B7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частники 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молодые семьи</w:t>
            </w:r>
          </w:p>
          <w:p w14:paraId="241CB863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DA6183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557" w:rsidRPr="007A1495" w14:paraId="0A8910F8" w14:textId="77777777" w:rsidTr="005C2F50">
        <w:trPr>
          <w:trHeight w:val="3113"/>
        </w:trPr>
        <w:tc>
          <w:tcPr>
            <w:tcW w:w="514" w:type="dxa"/>
            <w:shd w:val="clear" w:color="auto" w:fill="auto"/>
            <w:hideMark/>
          </w:tcPr>
          <w:p w14:paraId="6DD0E58F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39" w:type="dxa"/>
            <w:shd w:val="clear" w:color="auto" w:fill="auto"/>
            <w:hideMark/>
          </w:tcPr>
          <w:p w14:paraId="02039AE2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Программы:</w:t>
            </w: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Предоставление молодым семьям - социальных выплат на приобретение жилья экономкласса или строительство индивидуального жилого дома экономкласса</w:t>
            </w:r>
          </w:p>
          <w:p w14:paraId="5F59945C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9D7979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49DE96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ED1335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06B59E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30722E77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Доля молодых семей, получивших социальную выплату, от общего числа молодых </w:t>
            </w:r>
            <w:proofErr w:type="gramStart"/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семей,  получивших</w:t>
            </w:r>
            <w:proofErr w:type="gramEnd"/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свидетельства о праве на получение социальной выплаты</w:t>
            </w:r>
          </w:p>
        </w:tc>
        <w:tc>
          <w:tcPr>
            <w:tcW w:w="678" w:type="dxa"/>
            <w:shd w:val="clear" w:color="auto" w:fill="auto"/>
            <w:hideMark/>
          </w:tcPr>
          <w:p w14:paraId="276D4A52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6C90362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93870B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1EB06C91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41B9A9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7C7113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14:paraId="1E0A8FF1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40C036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1A8450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14:paraId="0D52C519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600B93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A8E8C8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  <w:p w14:paraId="60F72D73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5978B18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BFC3EE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CC3B61" w14:textId="75750BAD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A0EE1BD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F6DFE8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F8B5BB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</w:tcPr>
          <w:p w14:paraId="5460705E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C3B126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6FC0F7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</w:tcPr>
          <w:p w14:paraId="724AAC7A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C7C220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6F1E91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3" w:type="dxa"/>
          </w:tcPr>
          <w:p w14:paraId="00F46B75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CB259F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6F0E7D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09" w:type="dxa"/>
            <w:shd w:val="clear" w:color="auto" w:fill="auto"/>
            <w:hideMark/>
          </w:tcPr>
          <w:p w14:paraId="6E8BD2E2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5262383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- </w:t>
            </w: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«Отдел социальной защиты населения 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етлогорского городского округа»;</w:t>
            </w:r>
          </w:p>
          <w:p w14:paraId="232D125D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по бюджету и финансам Светлогорского городского округа»  </w:t>
            </w:r>
          </w:p>
          <w:p w14:paraId="13262EFD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AE5520A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частники МП – молодые семьи</w:t>
            </w:r>
          </w:p>
        </w:tc>
      </w:tr>
      <w:tr w:rsidR="00332557" w:rsidRPr="007A1495" w14:paraId="30827D17" w14:textId="77777777" w:rsidTr="005C2F50">
        <w:trPr>
          <w:trHeight w:val="2955"/>
        </w:trPr>
        <w:tc>
          <w:tcPr>
            <w:tcW w:w="514" w:type="dxa"/>
            <w:shd w:val="clear" w:color="auto" w:fill="auto"/>
          </w:tcPr>
          <w:p w14:paraId="475CAA92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9" w:type="dxa"/>
            <w:shd w:val="clear" w:color="auto" w:fill="auto"/>
          </w:tcPr>
          <w:p w14:paraId="490890E2" w14:textId="77777777" w:rsidR="00332557" w:rsidRPr="00AD6E29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D6E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14:paraId="68AB12E1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информационно-разъяснительной работы среди населения</w:t>
            </w:r>
          </w:p>
        </w:tc>
        <w:tc>
          <w:tcPr>
            <w:tcW w:w="1842" w:type="dxa"/>
            <w:shd w:val="clear" w:color="auto" w:fill="auto"/>
          </w:tcPr>
          <w:p w14:paraId="06002758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молодых семей, обратившихся за разъяснениями правил для участия в программе</w:t>
            </w:r>
          </w:p>
        </w:tc>
        <w:tc>
          <w:tcPr>
            <w:tcW w:w="678" w:type="dxa"/>
            <w:shd w:val="clear" w:color="auto" w:fill="auto"/>
          </w:tcPr>
          <w:p w14:paraId="4EF21A22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E168E9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829553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14:paraId="3EA77375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053555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DBD1F4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14:paraId="67122979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CDEAC3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B41294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14:paraId="2339AC82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9BAAB3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F08D10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shd w:val="clear" w:color="auto" w:fill="auto"/>
          </w:tcPr>
          <w:p w14:paraId="4360785A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F5F0DB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25EB70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3DC5CE0D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7EA28F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2F3FFC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14:paraId="78B67FEF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56E86B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1EF642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14:paraId="27DA3452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15E874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83B2F5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14:paraId="4F7554EB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479522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312A6B" w14:textId="77777777" w:rsidR="00332557" w:rsidRPr="00F91F1F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9" w:type="dxa"/>
            <w:shd w:val="clear" w:color="auto" w:fill="auto"/>
          </w:tcPr>
          <w:p w14:paraId="15352862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«Отдел социальной защиты населения Светлогорского городского округа»</w:t>
            </w:r>
          </w:p>
          <w:p w14:paraId="335B0574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ED026A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частники МП – молодые семьи</w:t>
            </w:r>
          </w:p>
        </w:tc>
      </w:tr>
      <w:tr w:rsidR="00332557" w:rsidRPr="007A1495" w14:paraId="62836000" w14:textId="77777777" w:rsidTr="005C2F50">
        <w:trPr>
          <w:trHeight w:val="1923"/>
        </w:trPr>
        <w:tc>
          <w:tcPr>
            <w:tcW w:w="514" w:type="dxa"/>
            <w:shd w:val="clear" w:color="auto" w:fill="auto"/>
          </w:tcPr>
          <w:p w14:paraId="1905BA5E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39" w:type="dxa"/>
            <w:shd w:val="clear" w:color="auto" w:fill="auto"/>
          </w:tcPr>
          <w:p w14:paraId="0BCB67EA" w14:textId="77777777" w:rsidR="00332557" w:rsidRPr="00AD6E29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D6E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14:paraId="155E4597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документов на участие в программе; проверка сведений, содержащихся в документах; формирование списка молодых семей, изъявивших желание получить социальную выплату в планируемом году</w:t>
            </w:r>
          </w:p>
          <w:p w14:paraId="5CA07391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127E66FB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молодых семей, подавших документы на участие в программе</w:t>
            </w:r>
          </w:p>
        </w:tc>
        <w:tc>
          <w:tcPr>
            <w:tcW w:w="678" w:type="dxa"/>
            <w:shd w:val="clear" w:color="auto" w:fill="auto"/>
          </w:tcPr>
          <w:p w14:paraId="164174D7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2C24C9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8C1435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14:paraId="18EFD8EC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619AE5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801B44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20A30095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5A17CA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4F7B0C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3B304CF5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05256D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B7998F2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ED474A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D4D7BF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67658995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5C191B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3C03F1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466FF3F1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EE31A7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FF3A9FB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CD0BFA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515128" w14:textId="292FD3C5" w:rsidR="00332557" w:rsidRPr="008F7E6A" w:rsidRDefault="00A771E5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14:paraId="34A3557B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132386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46D5B2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2E80FDFC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9C6AD0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BA853A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1A95EFD8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1EE8FF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DD229B" w14:textId="77777777" w:rsidR="00332557" w:rsidRPr="00F91F1F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77854EF9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«Отдел социальной защиты населения Светлогорского городского округа»</w:t>
            </w:r>
          </w:p>
          <w:p w14:paraId="5033AF47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D80457" w14:textId="77777777" w:rsidR="00332557" w:rsidRPr="00F91F1F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2B7DBC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МП – молодые семьи</w:t>
            </w:r>
          </w:p>
        </w:tc>
      </w:tr>
      <w:tr w:rsidR="00332557" w:rsidRPr="007A1495" w14:paraId="281552FF" w14:textId="77777777" w:rsidTr="005C2F50">
        <w:trPr>
          <w:trHeight w:val="1923"/>
        </w:trPr>
        <w:tc>
          <w:tcPr>
            <w:tcW w:w="514" w:type="dxa"/>
            <w:shd w:val="clear" w:color="auto" w:fill="auto"/>
          </w:tcPr>
          <w:p w14:paraId="6506BD82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9" w:type="dxa"/>
            <w:shd w:val="clear" w:color="auto" w:fill="auto"/>
          </w:tcPr>
          <w:p w14:paraId="4EA11871" w14:textId="77777777" w:rsidR="00332557" w:rsidRPr="002720DC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720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14:paraId="15337654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молодых семей</w:t>
            </w:r>
          </w:p>
        </w:tc>
        <w:tc>
          <w:tcPr>
            <w:tcW w:w="1842" w:type="dxa"/>
            <w:shd w:val="clear" w:color="auto" w:fill="auto"/>
          </w:tcPr>
          <w:p w14:paraId="724F2EBB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молодых семей, получивших социальную выплату</w:t>
            </w:r>
          </w:p>
        </w:tc>
        <w:tc>
          <w:tcPr>
            <w:tcW w:w="678" w:type="dxa"/>
            <w:shd w:val="clear" w:color="auto" w:fill="auto"/>
          </w:tcPr>
          <w:p w14:paraId="62C0C14E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C4B377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25A5CF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14:paraId="6F56DE46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9A08CE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50BDE6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691EC29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1D9EEF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671FF3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D41810C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00860B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234848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498EEC3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0C8B4D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48E85C" w14:textId="1399C0C0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E06CDAB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0CCE19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4B58AB" w14:textId="01160734" w:rsidR="00332557" w:rsidRPr="008F7E6A" w:rsidRDefault="004E3FFA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49956BD1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5606A6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49B9FC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6E70F4C7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6B566C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DF6F3B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74BB3054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39F722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CAAD7D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086E81F6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по бюджету и финансам Светлогорского городского округа»     </w:t>
            </w:r>
          </w:p>
          <w:p w14:paraId="127C5CEA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05265E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9DC82E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частники МП – молодые семьи</w:t>
            </w:r>
          </w:p>
        </w:tc>
      </w:tr>
      <w:tr w:rsidR="00332557" w:rsidRPr="007A1495" w14:paraId="462F5BF5" w14:textId="77777777" w:rsidTr="005C2F50">
        <w:trPr>
          <w:trHeight w:val="1923"/>
        </w:trPr>
        <w:tc>
          <w:tcPr>
            <w:tcW w:w="514" w:type="dxa"/>
            <w:shd w:val="clear" w:color="auto" w:fill="auto"/>
          </w:tcPr>
          <w:p w14:paraId="551DC2A6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39" w:type="dxa"/>
            <w:shd w:val="clear" w:color="auto" w:fill="auto"/>
          </w:tcPr>
          <w:p w14:paraId="71C1351D" w14:textId="77777777" w:rsidR="00332557" w:rsidRPr="00724C7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4C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14:paraId="1C1F9F6F" w14:textId="77777777" w:rsidR="00332557" w:rsidRPr="00724C7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предоставление молодым семьям дополнительных социальных выплат при рождении или усыновлении (удочерении) ребенка</w:t>
            </w:r>
          </w:p>
        </w:tc>
        <w:tc>
          <w:tcPr>
            <w:tcW w:w="1842" w:type="dxa"/>
            <w:shd w:val="clear" w:color="auto" w:fill="auto"/>
          </w:tcPr>
          <w:p w14:paraId="04342F95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E55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молодых семей, получивших социальную выплату</w:t>
            </w:r>
          </w:p>
        </w:tc>
        <w:tc>
          <w:tcPr>
            <w:tcW w:w="678" w:type="dxa"/>
            <w:shd w:val="clear" w:color="auto" w:fill="auto"/>
          </w:tcPr>
          <w:p w14:paraId="61121AD4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9C1D99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281D3F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14:paraId="1BF6C93D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92EA59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353338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3FAD1D9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5137E3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D9F94D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B3DBFC9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F3606D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C730B5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5A45404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37E323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118CB4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74FD12D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186185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6211AC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634CAB9B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603506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DEE73E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1A5A1AFB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C9C091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ED22B1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14:paraId="175893A1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244B39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66AB56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14:paraId="18C7F616" w14:textId="77777777" w:rsidR="00332557" w:rsidRPr="00FE5548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по бюджету и финансам Светлогорского городского округа»     </w:t>
            </w:r>
          </w:p>
          <w:p w14:paraId="4A38566D" w14:textId="77777777" w:rsidR="00332557" w:rsidRPr="00FE5548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58626B" w14:textId="77777777" w:rsidR="00332557" w:rsidRPr="00FE5548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C4A65F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МП – молодые семьи</w:t>
            </w:r>
          </w:p>
        </w:tc>
      </w:tr>
    </w:tbl>
    <w:p w14:paraId="21E7B0DB" w14:textId="77777777" w:rsidR="00332557" w:rsidRDefault="00332557" w:rsidP="00332557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44BEBC3" w14:textId="77777777" w:rsidR="006A396A" w:rsidRDefault="006A396A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8F24A43" w14:textId="77777777" w:rsidR="005D2A05" w:rsidRDefault="005D2A05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56B20C3" w14:textId="77777777" w:rsidR="005D2A05" w:rsidRDefault="005D2A05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FBAD02D" w14:textId="77777777" w:rsidR="005D2A05" w:rsidRDefault="005D2A05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7F5B86F8" w14:textId="77777777" w:rsidR="005D2A05" w:rsidRDefault="005D2A05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76C84AD7" w14:textId="77777777" w:rsidR="005D2A05" w:rsidRDefault="005D2A05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06CBB0B2" w14:textId="77777777" w:rsidR="005D2A05" w:rsidRDefault="005D2A05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577DE07" w14:textId="77777777" w:rsidR="005D2A05" w:rsidRDefault="005D2A05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D2C87CE" w14:textId="77777777" w:rsidR="005D2A05" w:rsidRDefault="005D2A05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18DF8B2D" w14:textId="77777777" w:rsidR="005D2A05" w:rsidRDefault="005D2A05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1C7005F2" w14:textId="77777777" w:rsidR="005D2A05" w:rsidRDefault="005D2A05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03A1B117" w14:textId="77777777" w:rsidR="005D2A05" w:rsidRDefault="005D2A05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1D9F2D43" w14:textId="77777777" w:rsidR="005D2A05" w:rsidRDefault="005D2A05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C8A97C5" w14:textId="77777777" w:rsidR="005D2A05" w:rsidRDefault="005D2A05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5E984D6" w14:textId="77777777" w:rsidR="005D2A05" w:rsidRDefault="005D2A05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8ED0DC9" w14:textId="77777777" w:rsidR="005D2A05" w:rsidRDefault="005D2A05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6686784" w14:textId="77777777" w:rsidR="005D2A05" w:rsidRDefault="005D2A05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8089EB5" w14:textId="77777777" w:rsidR="005D2A05" w:rsidRDefault="005D2A05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108B4FA0" w14:textId="77777777" w:rsidR="005D2A05" w:rsidRDefault="005D2A05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09F4834" w14:textId="77777777" w:rsidR="005D2A05" w:rsidRDefault="005D2A05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00012A8F" w14:textId="77777777" w:rsidR="005D2A05" w:rsidRDefault="005D2A05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7474173" w14:textId="77777777" w:rsidR="005D2A05" w:rsidRDefault="005D2A05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AA3E5A6" w14:textId="77777777" w:rsidR="005D2A05" w:rsidRDefault="005D2A05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DF9C1A0" w14:textId="43A6A20F" w:rsidR="00460D5C" w:rsidRDefault="00644C66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4C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</w:t>
      </w:r>
      <w:r w:rsidR="00460D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иложение </w:t>
      </w:r>
      <w:r w:rsidR="003325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№ 2 </w:t>
      </w:r>
      <w:r w:rsidR="00460D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 постановлению </w:t>
      </w:r>
    </w:p>
    <w:p w14:paraId="5185FCF4" w14:textId="3D549EE6" w:rsidR="00644C66" w:rsidRPr="00644C66" w:rsidRDefault="004A2694" w:rsidP="004A2694">
      <w:pPr>
        <w:widowControl w:val="0"/>
        <w:autoSpaceDE w:val="0"/>
        <w:autoSpaceDN w:val="0"/>
        <w:spacing w:after="0" w:line="240" w:lineRule="auto"/>
        <w:ind w:left="11624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 </w:t>
      </w:r>
      <w:r w:rsidR="004E3F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="00EB76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07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 </w:t>
      </w:r>
      <w:r w:rsidR="00EB76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февраля</w:t>
      </w:r>
      <w:r w:rsidR="00B5792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A771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202</w:t>
      </w:r>
      <w:r w:rsidR="004E3F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г. №</w:t>
      </w:r>
      <w:r w:rsidR="005509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EB76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121</w:t>
      </w:r>
    </w:p>
    <w:p w14:paraId="42304850" w14:textId="77777777" w:rsidR="00644C66" w:rsidRPr="00644C66" w:rsidRDefault="00644C66" w:rsidP="00AB7309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15308DE" w14:textId="4B27023D" w:rsidR="00644C66" w:rsidRPr="00644C66" w:rsidRDefault="007B1090" w:rsidP="00644C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="00644C66" w:rsidRPr="00644C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44C66"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14:paraId="721D3EB3" w14:textId="7FFF8F3B" w:rsidR="00644C66" w:rsidRPr="00AB7309" w:rsidRDefault="00644C66" w:rsidP="00AB730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планируемых объемах расходов на реализацию муниципальной программы</w:t>
      </w:r>
    </w:p>
    <w:tbl>
      <w:tblPr>
        <w:tblW w:w="1510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40"/>
        <w:gridCol w:w="1599"/>
        <w:gridCol w:w="1984"/>
        <w:gridCol w:w="931"/>
        <w:gridCol w:w="912"/>
        <w:gridCol w:w="992"/>
        <w:gridCol w:w="992"/>
        <w:gridCol w:w="992"/>
        <w:gridCol w:w="993"/>
        <w:gridCol w:w="992"/>
        <w:gridCol w:w="992"/>
        <w:gridCol w:w="1134"/>
        <w:gridCol w:w="2047"/>
      </w:tblGrid>
      <w:tr w:rsidR="007B1090" w:rsidRPr="00644C66" w14:paraId="3241BC18" w14:textId="77777777" w:rsidTr="008B6C8E">
        <w:trPr>
          <w:trHeight w:val="93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9FB0B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C458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структурного элемента МП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144C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ресурсного обеспечения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C8784" w14:textId="77777777" w:rsidR="007B1090" w:rsidRPr="00644C66" w:rsidRDefault="007B1090" w:rsidP="008B6C8E">
            <w:pPr>
              <w:spacing w:after="0" w:line="240" w:lineRule="auto"/>
              <w:ind w:left="-712" w:right="615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планируемых расходов, тыс. руб.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7BFF9" w14:textId="77777777" w:rsidR="007B1090" w:rsidRPr="00644C66" w:rsidRDefault="007B1090" w:rsidP="008B6C8E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</w:t>
            </w:r>
          </w:p>
          <w:p w14:paraId="1FFC9863" w14:textId="77777777" w:rsidR="007B1090" w:rsidRPr="00644C66" w:rsidRDefault="007B1090" w:rsidP="008B6C8E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исполнитель,</w:t>
            </w:r>
          </w:p>
          <w:p w14:paraId="386EDB24" w14:textId="77777777" w:rsidR="007B1090" w:rsidRPr="00644C66" w:rsidRDefault="007B1090" w:rsidP="008B6C8E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соисполнитель,   </w:t>
            </w:r>
          </w:p>
          <w:p w14:paraId="0FD9D15E" w14:textId="77777777" w:rsidR="007B1090" w:rsidRPr="00644C66" w:rsidRDefault="007B1090" w:rsidP="008B6C8E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участники МП</w:t>
            </w:r>
          </w:p>
        </w:tc>
      </w:tr>
      <w:tr w:rsidR="007B1090" w:rsidRPr="00644C66" w14:paraId="20D9AD79" w14:textId="77777777" w:rsidTr="008B6C8E">
        <w:trPr>
          <w:trHeight w:val="110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C05C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4285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AB88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23143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 отчетный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89B4E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  <w:proofErr w:type="gramEnd"/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AA925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 плановый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7D7EC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 плановый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3265E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 плановый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3AF60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 плановый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BDDCD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 плановый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D8D7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 плановый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8201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за период реализации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284C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32F1EF32" w14:textId="77777777" w:rsidTr="008B6C8E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C7D5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1E28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4ADF7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29081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E9269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38F33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97531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18E39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A0E1A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BDCC8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9642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4542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C24D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81F" w:rsidRPr="00644C66" w14:paraId="53980427" w14:textId="77777777" w:rsidTr="008B6C8E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2283C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47E3BD1" w14:textId="77777777" w:rsidR="00EB581F" w:rsidRPr="00644C66" w:rsidRDefault="00EB581F" w:rsidP="00EB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Светлогорского городского округа «Обеспечение жильем молодых </w:t>
            </w:r>
            <w:proofErr w:type="gramStart"/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семей»  на</w:t>
            </w:r>
            <w:proofErr w:type="gramEnd"/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2019-2025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BFB4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431E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B0DC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D565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45A0" w14:textId="0862EB44" w:rsidR="00EB581F" w:rsidRPr="00644C66" w:rsidRDefault="00332557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0555" w14:textId="34B7F45A" w:rsidR="00EB581F" w:rsidRPr="00644C66" w:rsidRDefault="00EF0949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  <w:r w:rsidR="004664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C7188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C5EB9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C3C2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E08B" w14:textId="0C4A18A9" w:rsidR="00EB581F" w:rsidRPr="00EB581F" w:rsidRDefault="004664A5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28225,00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16D9BD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</w:t>
            </w:r>
            <w:r w:rsidRPr="00644C66">
              <w:rPr>
                <w:rFonts w:ascii="Calibri" w:eastAsia="Calibri" w:hAnsi="Calibri" w:cs="Times New Roman"/>
              </w:rPr>
              <w:t xml:space="preserve">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 «Отдел по бюджету и финансам Светлогорского городского округа»</w:t>
            </w:r>
          </w:p>
          <w:p w14:paraId="6EABE5B3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EB581F" w:rsidRPr="00644C66" w14:paraId="26365481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43D63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13C40D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4EC54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B48E7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1624,907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9F76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27AB" w14:textId="77777777" w:rsidR="00EB581F" w:rsidRPr="007F7DE8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8EA1" w14:textId="29C019FF" w:rsidR="00EB581F" w:rsidRPr="007B1090" w:rsidRDefault="00332557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="00EB581F" w:rsidRPr="007B109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A994" w14:textId="4E18267C" w:rsidR="00EB581F" w:rsidRPr="00644C66" w:rsidRDefault="004E3FFA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26C9B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D47FB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4193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72A2" w14:textId="1ED0055D" w:rsidR="00EB581F" w:rsidRPr="00EB581F" w:rsidRDefault="004664A5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9029,59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1563D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81F" w:rsidRPr="00644C66" w14:paraId="41A2476F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49EED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619735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8D10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областного бюджета (тыс. рублей):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A397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911,607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9D50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EE83" w14:textId="77777777" w:rsidR="00EB581F" w:rsidRPr="00C22598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2598">
              <w:rPr>
                <w:rFonts w:ascii="Times New Roman" w:eastAsia="Calibri" w:hAnsi="Times New Roman" w:cs="Times New Roman"/>
                <w:sz w:val="16"/>
                <w:szCs w:val="16"/>
              </w:rPr>
              <w:t>446,64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F95F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8D00" w14:textId="7B96EE3B" w:rsidR="00EB581F" w:rsidRPr="00644C66" w:rsidRDefault="004E3FFA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40A87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48222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28D2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CB4A" w14:textId="541ED240" w:rsidR="00EB581F" w:rsidRPr="00EB581F" w:rsidRDefault="005D2A05" w:rsidP="00EB58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3665,57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ECF44" w14:textId="77777777" w:rsidR="00EB581F" w:rsidRPr="00644C66" w:rsidRDefault="00EB581F" w:rsidP="00EB5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81F" w:rsidRPr="00644C66" w14:paraId="44FDCB67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B3E1A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3AA1795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6214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86E2" w14:textId="77777777" w:rsidR="00EB581F" w:rsidRPr="00644C66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487,486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8257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0F36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48A9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3E27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F584D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B5EA8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4751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EB09" w14:textId="70BB24B9" w:rsidR="00EB581F" w:rsidRPr="00EB581F" w:rsidRDefault="005D2A05" w:rsidP="00EB58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1014,84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46E72" w14:textId="77777777" w:rsidR="00EB581F" w:rsidRPr="00644C66" w:rsidRDefault="00EB581F" w:rsidP="00EB5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81F" w:rsidRPr="00644C66" w14:paraId="5C87C9D5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0CE7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D5A2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67EB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6177" w14:textId="77777777" w:rsidR="00EB581F" w:rsidRPr="00644C66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C375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464E" w14:textId="77777777" w:rsidR="00EB581F" w:rsidRPr="006C4FF7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FF7">
              <w:rPr>
                <w:rFonts w:ascii="Times New Roman" w:eastAsia="Calibri" w:hAnsi="Times New Roman" w:cs="Times New Roman"/>
                <w:sz w:val="16"/>
                <w:szCs w:val="16"/>
              </w:rPr>
              <w:t>1755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30045" w14:textId="46668329" w:rsidR="00EB581F" w:rsidRPr="00644C66" w:rsidRDefault="00332557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EB5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1A0D" w14:textId="7BAC6DD0" w:rsidR="00EB581F" w:rsidRPr="00644C66" w:rsidRDefault="00EF0949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A4D67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81260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E24A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FCA2" w14:textId="576A29BC" w:rsidR="00EB581F" w:rsidRPr="00EB581F" w:rsidRDefault="005D2A05" w:rsidP="00EB58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14515,00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C531" w14:textId="77777777" w:rsidR="00EB581F" w:rsidRPr="00644C66" w:rsidRDefault="00EB581F" w:rsidP="00EB5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A05" w:rsidRPr="00644C66" w14:paraId="4499C553" w14:textId="77777777" w:rsidTr="008B6C8E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6D2D5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DE32924" w14:textId="77777777" w:rsidR="005D2A05" w:rsidRPr="00644C66" w:rsidRDefault="005D2A05" w:rsidP="005D2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Задача Программы:</w:t>
            </w:r>
          </w:p>
          <w:p w14:paraId="0EAE3C46" w14:textId="77777777" w:rsidR="005D2A05" w:rsidRPr="00644C66" w:rsidRDefault="005D2A05" w:rsidP="005D2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молодым семьям - социальных выплат на приобретение жилья экономкласса или строительство индивидуального жилого дома экономкласса</w:t>
            </w:r>
          </w:p>
          <w:p w14:paraId="630F8AD6" w14:textId="77777777" w:rsidR="005D2A05" w:rsidRDefault="005D2A05" w:rsidP="005D2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D4AF603" w14:textId="05853A05" w:rsidR="005D2A05" w:rsidRPr="00644C66" w:rsidRDefault="005D2A05" w:rsidP="005D2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ADDA" w14:textId="77777777" w:rsidR="005D2A05" w:rsidRPr="00644C66" w:rsidRDefault="005D2A05" w:rsidP="005D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5916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997B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BA28" w14:textId="77777777" w:rsidR="005D2A05" w:rsidRPr="007F7DE8" w:rsidRDefault="005D2A05" w:rsidP="005D2A0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6C65" w14:textId="13B98101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2CB1" w14:textId="26C4C9A2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05F82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CFCEF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164B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214D" w14:textId="0AF81F35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28225,00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3E4995" w14:textId="77777777" w:rsidR="005D2A05" w:rsidRPr="00644C66" w:rsidRDefault="005D2A05" w:rsidP="005D2A0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 МУ «Отдел по бюджету и финансам Светлогорского городского округа»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5D2A05" w:rsidRPr="00644C66" w14:paraId="4C80BA8B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3E614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0E80CF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3C20" w14:textId="77777777" w:rsidR="005D2A05" w:rsidRPr="00644C66" w:rsidRDefault="005D2A05" w:rsidP="005D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5091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1624,907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2CCAE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E862" w14:textId="77777777" w:rsidR="005D2A05" w:rsidRPr="007F7DE8" w:rsidRDefault="005D2A05" w:rsidP="005D2A0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C1C7" w14:textId="4E96C320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7B109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BE8C1" w14:textId="66781D8F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CF885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7004C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58BA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8773" w14:textId="6BD1DFDC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9029,59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C233D" w14:textId="77777777" w:rsidR="005D2A05" w:rsidRPr="00644C66" w:rsidRDefault="005D2A05" w:rsidP="005D2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D2A05" w:rsidRPr="00644C66" w14:paraId="69FC6EDB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1491B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DE45C8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F39C" w14:textId="77777777" w:rsidR="005D2A05" w:rsidRPr="00644C66" w:rsidRDefault="005D2A05" w:rsidP="005D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6077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911,607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A94C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89F3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22598">
              <w:rPr>
                <w:rFonts w:ascii="Times New Roman" w:eastAsia="Calibri" w:hAnsi="Times New Roman" w:cs="Times New Roman"/>
                <w:sz w:val="16"/>
                <w:szCs w:val="16"/>
              </w:rPr>
              <w:t>446,64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F1BE" w14:textId="08C89292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BDEC" w14:textId="2912E702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5CD8B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B19EC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5711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E2F8" w14:textId="6D85F02F" w:rsidR="005D2A05" w:rsidRPr="00644C66" w:rsidRDefault="005D2A05" w:rsidP="005D2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3665,57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61BFD" w14:textId="77777777" w:rsidR="005D2A05" w:rsidRPr="00644C66" w:rsidRDefault="005D2A05" w:rsidP="005D2A0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A05" w:rsidRPr="00644C66" w14:paraId="02E049F2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5BF5F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FB63FE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8083B" w14:textId="77777777" w:rsidR="005D2A05" w:rsidRPr="00644C66" w:rsidRDefault="005D2A05" w:rsidP="005D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63C7" w14:textId="77777777" w:rsidR="005D2A05" w:rsidRPr="00644C66" w:rsidRDefault="005D2A05" w:rsidP="005D2A0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487,486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8070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C53E8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B1A4" w14:textId="11ABACC1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A98F" w14:textId="5534F0AC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7A9A5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3D87D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FA11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4307" w14:textId="465C1F41" w:rsidR="005D2A05" w:rsidRPr="00644C66" w:rsidRDefault="005D2A05" w:rsidP="005D2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1014,84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A501E" w14:textId="77777777" w:rsidR="005D2A05" w:rsidRPr="00644C66" w:rsidRDefault="005D2A05" w:rsidP="005D2A0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A05" w:rsidRPr="00644C66" w14:paraId="76FCF6CC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817B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5136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54309" w14:textId="77777777" w:rsidR="005D2A05" w:rsidRPr="00644C66" w:rsidRDefault="005D2A05" w:rsidP="005D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6F82" w14:textId="77777777" w:rsidR="005D2A05" w:rsidRPr="00644C66" w:rsidRDefault="005D2A05" w:rsidP="005D2A0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B3C0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D1AD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C4FF7">
              <w:rPr>
                <w:rFonts w:ascii="Times New Roman" w:eastAsia="Calibri" w:hAnsi="Times New Roman" w:cs="Times New Roman"/>
                <w:sz w:val="16"/>
                <w:szCs w:val="16"/>
              </w:rPr>
              <w:t>1755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39650" w14:textId="020F270F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6B4E" w14:textId="6B01D21F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36D12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C2E4B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DC85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BC06" w14:textId="5727D4E8" w:rsidR="005D2A05" w:rsidRPr="00644C66" w:rsidRDefault="005D2A05" w:rsidP="005D2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14515,00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069F" w14:textId="77777777" w:rsidR="005D2A05" w:rsidRPr="00644C66" w:rsidRDefault="005D2A05" w:rsidP="005D2A0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798A0C6C" w14:textId="77777777" w:rsidTr="008B6C8E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4E5D2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4190EB" w14:textId="77777777" w:rsidR="007B1090" w:rsidRPr="00644C66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766142DC" w14:textId="77777777" w:rsidR="007B1090" w:rsidRPr="00644C66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ведение информационно-разъяснительной работы среди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FAAB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796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CF338A1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9D04F68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783173B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В рамках основной деятельности</w:t>
            </w:r>
          </w:p>
          <w:p w14:paraId="3B1F1317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3F56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8681E2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Ответственный исполнитель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МУ «Отдел социальной защиты населения Светлогорского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городского округа»</w:t>
            </w:r>
          </w:p>
          <w:p w14:paraId="5131AB6B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7B1090" w:rsidRPr="00644C66" w14:paraId="1FF1563F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B824C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926937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2105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8EA5F1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E253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74079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7CCB7AFE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68522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AE1F74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95E29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9E2D80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62D6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095B1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2E767DAA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A5E5B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429B1B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30AD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693CD4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8502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E5819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27A64B88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C0A5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4445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DEC1A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796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5D8A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4489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0799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2DF8C074" w14:textId="77777777" w:rsidTr="008B6C8E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C56CE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B8AF1BB" w14:textId="77777777" w:rsidR="007B1090" w:rsidRPr="00644C66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2BF9A6EC" w14:textId="4E76C154" w:rsidR="007B1090" w:rsidRPr="00644C66" w:rsidRDefault="007B1090" w:rsidP="00A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документов на участие в программе; проверка сведений, содержащихся в документах; формирование списка молодых семей, изъявивших желание получить социальную выплату в планируемом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8799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7796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4AFC695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6621F56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D5924F3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FEB37BF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DC68071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В рамках основной деятельности</w:t>
            </w:r>
          </w:p>
          <w:p w14:paraId="133A31AA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0C97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3FE1C9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</w:t>
            </w:r>
          </w:p>
          <w:p w14:paraId="04C5A933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7B1090" w:rsidRPr="00644C66" w14:paraId="7CDB1A3E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BDB16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B10B6A1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1DF2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F8B6A4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7071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D881A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13CF8C59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AC3B1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825136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84D3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5E3E0A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BFA0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A4D98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50CDD4DC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7FACA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6CE3AA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A0CA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33296B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C503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AE772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6E448146" w14:textId="77777777" w:rsidTr="00AB7309">
        <w:trPr>
          <w:trHeight w:val="115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CA9A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1EC8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B845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796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1233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EDEA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1D78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A05" w:rsidRPr="00644C66" w14:paraId="6B07B912" w14:textId="77777777" w:rsidTr="008B6C8E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03DDC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0F1FC42" w14:textId="77777777" w:rsidR="005D2A05" w:rsidRPr="00644C66" w:rsidRDefault="005D2A05" w:rsidP="005D2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6E6759EC" w14:textId="77777777" w:rsidR="005D2A05" w:rsidRPr="00644C66" w:rsidRDefault="005D2A05" w:rsidP="005D2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поддержка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1ACCC" w14:textId="77777777" w:rsidR="005D2A05" w:rsidRPr="00644C66" w:rsidRDefault="005D2A05" w:rsidP="005D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BD8B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A3026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F38E" w14:textId="77777777" w:rsidR="005D2A05" w:rsidRPr="007F7DE8" w:rsidRDefault="005D2A05" w:rsidP="005D2A0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4894" w14:textId="2962E723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463C" w14:textId="5CF2A99F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137FF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E276C" w14:textId="254D1B0A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48C1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EAF4" w14:textId="3C6045F6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28225,00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2C807C" w14:textId="77777777" w:rsidR="005D2A05" w:rsidRPr="00644C66" w:rsidRDefault="005D2A05" w:rsidP="005D2A0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 МУ «Отдел по бюджету и финансам Светлогорского городского округа»</w:t>
            </w:r>
          </w:p>
          <w:p w14:paraId="0249F9FB" w14:textId="77777777" w:rsidR="005D2A05" w:rsidRPr="00644C66" w:rsidRDefault="005D2A05" w:rsidP="005D2A0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5D2A05" w:rsidRPr="00644C66" w14:paraId="530A16C0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3CBCC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BE1D04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D601" w14:textId="77777777" w:rsidR="005D2A05" w:rsidRPr="00644C66" w:rsidRDefault="005D2A05" w:rsidP="005D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BD01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1624,907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A4A1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A975" w14:textId="77777777" w:rsidR="005D2A05" w:rsidRPr="007F7DE8" w:rsidRDefault="005D2A05" w:rsidP="005D2A0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18F5F" w14:textId="5249E415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7B109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0D40" w14:textId="646220E9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7181B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4A510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4E2C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D563" w14:textId="5468C0A3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9029,59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303EA" w14:textId="77777777" w:rsidR="005D2A05" w:rsidRPr="00644C66" w:rsidRDefault="005D2A05" w:rsidP="005D2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D2A05" w:rsidRPr="00644C66" w14:paraId="4845AD63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7AF92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B75C7D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0930" w14:textId="77777777" w:rsidR="005D2A05" w:rsidRPr="00644C66" w:rsidRDefault="005D2A05" w:rsidP="005D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7837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911,607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A088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7757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4110" w14:textId="77BFE692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D16A" w14:textId="239576EB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597BD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B0B66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0472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72B1" w14:textId="51B317FD" w:rsidR="005D2A05" w:rsidRPr="00644C66" w:rsidRDefault="005D2A05" w:rsidP="005D2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3665,57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0ABA5" w14:textId="77777777" w:rsidR="005D2A05" w:rsidRPr="00644C66" w:rsidRDefault="005D2A05" w:rsidP="005D2A0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A05" w:rsidRPr="00644C66" w14:paraId="5946F868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97DA4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F5CBC7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6AE9" w14:textId="77777777" w:rsidR="005D2A05" w:rsidRPr="00644C66" w:rsidRDefault="005D2A05" w:rsidP="005D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2969" w14:textId="77777777" w:rsidR="005D2A05" w:rsidRPr="00644C66" w:rsidRDefault="005D2A05" w:rsidP="005D2A0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487,486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A86E5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FE1E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B990" w14:textId="17FD734A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9C1C" w14:textId="37FFDAE8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2AD00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38FC6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704D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1DDB" w14:textId="5EAC1887" w:rsidR="005D2A05" w:rsidRPr="00644C66" w:rsidRDefault="005D2A05" w:rsidP="005D2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1014,84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A12FA" w14:textId="77777777" w:rsidR="005D2A05" w:rsidRPr="00644C66" w:rsidRDefault="005D2A05" w:rsidP="005D2A0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A05" w:rsidRPr="00644C66" w14:paraId="4E0D00C3" w14:textId="77777777" w:rsidTr="00AB7309">
        <w:trPr>
          <w:trHeight w:val="41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83BA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3729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E966" w14:textId="77777777" w:rsidR="005D2A05" w:rsidRPr="00644C66" w:rsidRDefault="005D2A05" w:rsidP="005D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CF29" w14:textId="77777777" w:rsidR="005D2A05" w:rsidRPr="00644C66" w:rsidRDefault="005D2A05" w:rsidP="005D2A0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4151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B012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C4FF7">
              <w:rPr>
                <w:rFonts w:ascii="Times New Roman" w:eastAsia="Calibri" w:hAnsi="Times New Roman" w:cs="Times New Roman"/>
                <w:sz w:val="16"/>
                <w:szCs w:val="16"/>
              </w:rPr>
              <w:t>1755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6EBD" w14:textId="713CA849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3E73" w14:textId="6D7DBF55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A89EE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A6C98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C3E2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8594" w14:textId="0B35E829" w:rsidR="005D2A05" w:rsidRPr="00644C66" w:rsidRDefault="005D2A05" w:rsidP="005D2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14515,00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3564" w14:textId="77777777" w:rsidR="005D2A05" w:rsidRPr="00644C66" w:rsidRDefault="005D2A05" w:rsidP="005D2A0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5E247C39" w14:textId="77777777" w:rsidTr="008B6C8E">
        <w:trPr>
          <w:trHeight w:val="3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324F6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0DCF54" w14:textId="77777777" w:rsidR="007B1090" w:rsidRPr="00E95257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52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58D79AD0" w14:textId="77777777" w:rsidR="007B1090" w:rsidRPr="00644C66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молодым семьям дополнительных социальных выплат при рождении или усыновлении (удочерении) ребенка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AFA79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D6C9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CD42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60EE" w14:textId="77777777" w:rsidR="007B1090" w:rsidRPr="006C4FF7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538FD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83A66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51186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E43E8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E96E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0C1B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C5E6C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 МУ «Отдел по бюджету и финансам Светлогорского городского округа»</w:t>
            </w:r>
          </w:p>
          <w:p w14:paraId="084F1D52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7B1090" w:rsidRPr="00644C66" w14:paraId="29A80546" w14:textId="77777777" w:rsidTr="008B6C8E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E81B5" w14:textId="77777777" w:rsidR="007B1090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82BEE9" w14:textId="77777777" w:rsidR="007B1090" w:rsidRPr="00E95257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FFC2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8CEC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EC3C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FA3F8" w14:textId="77777777" w:rsidR="007B1090" w:rsidRPr="006C4FF7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2554F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870D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CBEEA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4CB88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06E8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F5B5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8EB4F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103AA5DD" w14:textId="77777777" w:rsidTr="008B6C8E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F2486" w14:textId="77777777" w:rsidR="007B1090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88F734" w14:textId="77777777" w:rsidR="007B1090" w:rsidRPr="00E95257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6D83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42CF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E1BB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974D" w14:textId="77777777" w:rsidR="007B1090" w:rsidRPr="006C4FF7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530B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A065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9FC89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9F64C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BC58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43AD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9172C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15980A95" w14:textId="77777777" w:rsidTr="008B6C8E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9CF93" w14:textId="77777777" w:rsidR="007B1090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9D0E65" w14:textId="77777777" w:rsidR="007B1090" w:rsidRPr="00E95257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2A49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8F415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8A0FF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2889" w14:textId="77777777" w:rsidR="007B1090" w:rsidRPr="006C4FF7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D7B4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D642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B487E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8CB30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B9DE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53CA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53390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72B89A37" w14:textId="77777777" w:rsidTr="008B6C8E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C5DB" w14:textId="77777777" w:rsidR="007B1090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2039" w14:textId="77777777" w:rsidR="007B1090" w:rsidRPr="00E95257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175B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6C012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4D5A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553B" w14:textId="77777777" w:rsidR="007B1090" w:rsidRPr="006C4FF7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829D" w14:textId="2BC8FDDF" w:rsidR="007B1090" w:rsidRPr="00644C66" w:rsidRDefault="00EB581F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9421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BA0B0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04C97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0FBA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285D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50CD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2280B2D8" w14:textId="77777777" w:rsidR="00250585" w:rsidRDefault="00B20911"/>
    <w:sectPr w:rsidR="00250585" w:rsidSect="00AB7309">
      <w:pgSz w:w="16838" w:h="11906" w:orient="landscape"/>
      <w:pgMar w:top="1418" w:right="820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59AA7" w14:textId="77777777" w:rsidR="00B20911" w:rsidRDefault="00B20911" w:rsidP="00456702">
      <w:pPr>
        <w:spacing w:after="0" w:line="240" w:lineRule="auto"/>
      </w:pPr>
      <w:r>
        <w:separator/>
      </w:r>
    </w:p>
  </w:endnote>
  <w:endnote w:type="continuationSeparator" w:id="0">
    <w:p w14:paraId="324CCAA1" w14:textId="77777777" w:rsidR="00B20911" w:rsidRDefault="00B20911" w:rsidP="0045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0A6DC" w14:textId="77777777" w:rsidR="00B20911" w:rsidRDefault="00B20911" w:rsidP="00456702">
      <w:pPr>
        <w:spacing w:after="0" w:line="240" w:lineRule="auto"/>
      </w:pPr>
      <w:r>
        <w:separator/>
      </w:r>
    </w:p>
  </w:footnote>
  <w:footnote w:type="continuationSeparator" w:id="0">
    <w:p w14:paraId="076294E8" w14:textId="77777777" w:rsidR="00B20911" w:rsidRDefault="00B20911" w:rsidP="00456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A6C"/>
    <w:rsid w:val="0001695A"/>
    <w:rsid w:val="00067B9E"/>
    <w:rsid w:val="00223360"/>
    <w:rsid w:val="0026167C"/>
    <w:rsid w:val="00273B38"/>
    <w:rsid w:val="002E0C37"/>
    <w:rsid w:val="00330D9C"/>
    <w:rsid w:val="00332557"/>
    <w:rsid w:val="00334117"/>
    <w:rsid w:val="003349BB"/>
    <w:rsid w:val="00360BFA"/>
    <w:rsid w:val="00456702"/>
    <w:rsid w:val="00460D5C"/>
    <w:rsid w:val="004664A5"/>
    <w:rsid w:val="0048154B"/>
    <w:rsid w:val="004A2694"/>
    <w:rsid w:val="004B6C94"/>
    <w:rsid w:val="004E3FFA"/>
    <w:rsid w:val="00504A6C"/>
    <w:rsid w:val="00543D7B"/>
    <w:rsid w:val="0055094F"/>
    <w:rsid w:val="0058230A"/>
    <w:rsid w:val="005C5118"/>
    <w:rsid w:val="005D2A05"/>
    <w:rsid w:val="005E5BC4"/>
    <w:rsid w:val="005F7B51"/>
    <w:rsid w:val="00644C66"/>
    <w:rsid w:val="00662832"/>
    <w:rsid w:val="00693ADD"/>
    <w:rsid w:val="006A396A"/>
    <w:rsid w:val="006B18D1"/>
    <w:rsid w:val="00772092"/>
    <w:rsid w:val="007B1090"/>
    <w:rsid w:val="007B7CDD"/>
    <w:rsid w:val="007E6E27"/>
    <w:rsid w:val="007F1E8E"/>
    <w:rsid w:val="007F7DE8"/>
    <w:rsid w:val="00875659"/>
    <w:rsid w:val="00885443"/>
    <w:rsid w:val="00895447"/>
    <w:rsid w:val="00914D5B"/>
    <w:rsid w:val="00921BBE"/>
    <w:rsid w:val="009B3251"/>
    <w:rsid w:val="009C18D3"/>
    <w:rsid w:val="00A133E0"/>
    <w:rsid w:val="00A14703"/>
    <w:rsid w:val="00A7234A"/>
    <w:rsid w:val="00A771E5"/>
    <w:rsid w:val="00AA2489"/>
    <w:rsid w:val="00AB7309"/>
    <w:rsid w:val="00AC2B00"/>
    <w:rsid w:val="00AC470E"/>
    <w:rsid w:val="00B20911"/>
    <w:rsid w:val="00B57924"/>
    <w:rsid w:val="00B57B89"/>
    <w:rsid w:val="00B7237F"/>
    <w:rsid w:val="00C44C20"/>
    <w:rsid w:val="00C50F1A"/>
    <w:rsid w:val="00C520E6"/>
    <w:rsid w:val="00CE2A60"/>
    <w:rsid w:val="00D2340C"/>
    <w:rsid w:val="00E06975"/>
    <w:rsid w:val="00E11DDB"/>
    <w:rsid w:val="00E53F15"/>
    <w:rsid w:val="00EB581F"/>
    <w:rsid w:val="00EB760C"/>
    <w:rsid w:val="00EF0949"/>
    <w:rsid w:val="00F23F6C"/>
    <w:rsid w:val="00F31811"/>
    <w:rsid w:val="00F4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51A6E"/>
  <w15:docId w15:val="{30153564-DF6C-4A3E-AC29-17D33454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3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6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6702"/>
  </w:style>
  <w:style w:type="paragraph" w:styleId="a7">
    <w:name w:val="footer"/>
    <w:basedOn w:val="a"/>
    <w:link w:val="a8"/>
    <w:uiPriority w:val="99"/>
    <w:unhideWhenUsed/>
    <w:rsid w:val="00456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6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E238C-1394-49B4-BEB8-1BDA814F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7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Коробова</dc:creator>
  <cp:keywords/>
  <dc:description/>
  <cp:lastModifiedBy>Марина Коробова</cp:lastModifiedBy>
  <cp:revision>43</cp:revision>
  <cp:lastPrinted>2021-09-24T13:53:00Z</cp:lastPrinted>
  <dcterms:created xsi:type="dcterms:W3CDTF">2019-05-22T15:07:00Z</dcterms:created>
  <dcterms:modified xsi:type="dcterms:W3CDTF">2022-02-10T08:59:00Z</dcterms:modified>
</cp:coreProperties>
</file>