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267A57">
      <w:pPr>
        <w:pStyle w:val="ConsPlusNormal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2C86">
        <w:rPr>
          <w:rFonts w:ascii="Times New Roman" w:hAnsi="Times New Roman" w:cs="Times New Roman"/>
          <w:b/>
          <w:sz w:val="26"/>
          <w:szCs w:val="26"/>
        </w:rPr>
        <w:t>№44</w:t>
      </w:r>
    </w:p>
    <w:p w:rsidR="00B70419" w:rsidRPr="00732C86" w:rsidRDefault="00B46CCD" w:rsidP="00267A57">
      <w:pPr>
        <w:pStyle w:val="ConsPlusNormal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 w:rsidRPr="002E4C6B">
        <w:rPr>
          <w:rFonts w:ascii="Times New Roman" w:hAnsi="Times New Roman" w:cs="Times New Roman"/>
          <w:b/>
          <w:sz w:val="26"/>
          <w:szCs w:val="26"/>
        </w:rPr>
        <w:t xml:space="preserve">Постановления </w:t>
      </w:r>
      <w:r w:rsidR="00C62D77" w:rsidRPr="00732C86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  <w:r w:rsidR="00EF2D60" w:rsidRPr="00732C86"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732C86" w:rsidRPr="00732C86" w:rsidRDefault="00595CE4" w:rsidP="00267A57">
      <w:pPr>
        <w:ind w:left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732C86" w:rsidRPr="00732C86">
        <w:rPr>
          <w:b/>
          <w:bCs/>
          <w:sz w:val="26"/>
          <w:szCs w:val="26"/>
        </w:rPr>
        <w:t xml:space="preserve">Об утверждении муниципальной программы </w:t>
      </w:r>
    </w:p>
    <w:p w:rsidR="00732C86" w:rsidRPr="00732C86" w:rsidRDefault="00732C86" w:rsidP="00267A57">
      <w:pPr>
        <w:ind w:left="284"/>
        <w:jc w:val="center"/>
        <w:rPr>
          <w:b/>
          <w:bCs/>
          <w:sz w:val="26"/>
          <w:szCs w:val="26"/>
        </w:rPr>
      </w:pPr>
      <w:r w:rsidRPr="00732C86">
        <w:rPr>
          <w:b/>
          <w:bCs/>
          <w:sz w:val="26"/>
          <w:szCs w:val="26"/>
        </w:rPr>
        <w:t xml:space="preserve"> «Обеспечение безопасности жизнедеятельности населения»</w:t>
      </w:r>
      <w:r w:rsidR="00595CE4">
        <w:rPr>
          <w:b/>
          <w:bCs/>
          <w:sz w:val="26"/>
          <w:szCs w:val="26"/>
        </w:rPr>
        <w:t>»</w:t>
      </w:r>
    </w:p>
    <w:p w:rsidR="00732C86" w:rsidRDefault="00732C86" w:rsidP="00267A57">
      <w:pPr>
        <w:ind w:left="284"/>
        <w:jc w:val="center"/>
        <w:rPr>
          <w:bCs/>
          <w:sz w:val="28"/>
          <w:szCs w:val="28"/>
        </w:rPr>
      </w:pPr>
    </w:p>
    <w:p w:rsidR="00B70419" w:rsidRPr="002E4C6B" w:rsidRDefault="00B70419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6FA" w:rsidRPr="002E4C6B" w:rsidRDefault="005F56FA" w:rsidP="00887692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</w:p>
    <w:p w:rsidR="005F56FA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595CE4">
        <w:rPr>
          <w:rFonts w:ascii="Times New Roman" w:hAnsi="Times New Roman" w:cs="Times New Roman"/>
          <w:sz w:val="26"/>
          <w:szCs w:val="26"/>
        </w:rPr>
        <w:t>20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70419">
        <w:rPr>
          <w:rFonts w:ascii="Times New Roman" w:hAnsi="Times New Roman" w:cs="Times New Roman"/>
          <w:sz w:val="26"/>
          <w:szCs w:val="26"/>
        </w:rPr>
        <w:t xml:space="preserve">  мая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F2D60" w:rsidRDefault="00B901A1" w:rsidP="007C2E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F2D6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F2D60">
        <w:rPr>
          <w:rFonts w:ascii="Times New Roman" w:hAnsi="Times New Roman" w:cs="Times New Roman"/>
          <w:sz w:val="26"/>
          <w:szCs w:val="26"/>
        </w:rPr>
        <w:t>э</w:t>
      </w:r>
      <w:r w:rsidR="00826CFC" w:rsidRPr="00EF2D60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7C2E92" w:rsidRDefault="00215F42" w:rsidP="007C2E92">
      <w:pPr>
        <w:ind w:left="284"/>
        <w:jc w:val="both"/>
        <w:rPr>
          <w:b/>
          <w:bCs/>
          <w:sz w:val="26"/>
          <w:szCs w:val="26"/>
        </w:rPr>
      </w:pPr>
      <w:r w:rsidRPr="00EF2D60">
        <w:rPr>
          <w:sz w:val="26"/>
          <w:szCs w:val="26"/>
        </w:rPr>
        <w:t>-</w:t>
      </w:r>
      <w:r w:rsidR="003442CE" w:rsidRPr="00EF2D60">
        <w:rPr>
          <w:sz w:val="26"/>
          <w:szCs w:val="26"/>
        </w:rPr>
        <w:t xml:space="preserve"> </w:t>
      </w:r>
      <w:r w:rsidR="004D3AEF" w:rsidRPr="00EF2D60">
        <w:rPr>
          <w:sz w:val="26"/>
          <w:szCs w:val="26"/>
        </w:rPr>
        <w:t>проекта Постановления администрации муниципального образования «Светлогорский городской округ</w:t>
      </w:r>
      <w:r w:rsidR="00BD6FFE" w:rsidRPr="00EF2D60">
        <w:rPr>
          <w:sz w:val="26"/>
          <w:szCs w:val="26"/>
        </w:rPr>
        <w:t xml:space="preserve"> </w:t>
      </w:r>
      <w:r w:rsidR="007C2E92">
        <w:rPr>
          <w:b/>
          <w:bCs/>
          <w:sz w:val="26"/>
          <w:szCs w:val="26"/>
        </w:rPr>
        <w:t>«</w:t>
      </w:r>
      <w:r w:rsidR="007C2E92" w:rsidRPr="00732C86">
        <w:rPr>
          <w:b/>
          <w:bCs/>
          <w:sz w:val="26"/>
          <w:szCs w:val="26"/>
        </w:rPr>
        <w:t xml:space="preserve">Об утверждении муниципальной программы </w:t>
      </w:r>
      <w:r w:rsidR="007C2E92" w:rsidRPr="00732C86">
        <w:rPr>
          <w:b/>
          <w:bCs/>
          <w:sz w:val="26"/>
          <w:szCs w:val="26"/>
        </w:rPr>
        <w:lastRenderedPageBreak/>
        <w:t>«Обеспечение безопасности жизнедеятельности населения»</w:t>
      </w:r>
      <w:r w:rsidR="007C2E92">
        <w:rPr>
          <w:b/>
          <w:bCs/>
          <w:sz w:val="26"/>
          <w:szCs w:val="26"/>
        </w:rPr>
        <w:t>»</w:t>
      </w:r>
      <w:r w:rsidR="007C2E92">
        <w:rPr>
          <w:sz w:val="26"/>
          <w:szCs w:val="26"/>
        </w:rPr>
        <w:t xml:space="preserve"> </w:t>
      </w:r>
      <w:r w:rsidR="00DB4363" w:rsidRPr="00EF2D60">
        <w:rPr>
          <w:sz w:val="26"/>
          <w:szCs w:val="26"/>
        </w:rPr>
        <w:t>(далее</w:t>
      </w:r>
      <w:r w:rsidR="00AA057D" w:rsidRPr="00EF2D60">
        <w:rPr>
          <w:sz w:val="26"/>
          <w:szCs w:val="26"/>
        </w:rPr>
        <w:t xml:space="preserve"> </w:t>
      </w:r>
      <w:r w:rsidR="00DB4363" w:rsidRPr="00EF2D60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55E32"/>
    <w:rsid w:val="00060966"/>
    <w:rsid w:val="000711AB"/>
    <w:rsid w:val="0007637C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0858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67A57"/>
    <w:rsid w:val="00276751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64A50"/>
    <w:rsid w:val="00570AB3"/>
    <w:rsid w:val="005741F9"/>
    <w:rsid w:val="00593F07"/>
    <w:rsid w:val="00595CE4"/>
    <w:rsid w:val="005A1121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2C86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C2E92"/>
    <w:rsid w:val="007D3D00"/>
    <w:rsid w:val="007E0021"/>
    <w:rsid w:val="007E35D7"/>
    <w:rsid w:val="007F6A28"/>
    <w:rsid w:val="008138E9"/>
    <w:rsid w:val="008269F5"/>
    <w:rsid w:val="00826CFC"/>
    <w:rsid w:val="00836FE5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91B"/>
    <w:rsid w:val="00960F2B"/>
    <w:rsid w:val="00964BD3"/>
    <w:rsid w:val="00973E1E"/>
    <w:rsid w:val="009871FB"/>
    <w:rsid w:val="009C1E37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170A8"/>
    <w:rsid w:val="00B46CCD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B418F"/>
    <w:rsid w:val="00BD21BA"/>
    <w:rsid w:val="00BD5BD9"/>
    <w:rsid w:val="00BD6FFE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1DE4"/>
    <w:rsid w:val="00DA7ABE"/>
    <w:rsid w:val="00DB4363"/>
    <w:rsid w:val="00DB5026"/>
    <w:rsid w:val="00DC0187"/>
    <w:rsid w:val="00DD0A7D"/>
    <w:rsid w:val="00DF2FAB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000A8-5D59-4F83-8C89-2053DB44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4674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16</cp:revision>
  <cp:lastPrinted>2019-05-07T08:04:00Z</cp:lastPrinted>
  <dcterms:created xsi:type="dcterms:W3CDTF">2019-04-12T17:24:00Z</dcterms:created>
  <dcterms:modified xsi:type="dcterms:W3CDTF">2019-05-20T14:36:00Z</dcterms:modified>
</cp:coreProperties>
</file>